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9" w:rsidRPr="000B3562" w:rsidRDefault="000B3562" w:rsidP="00503E99">
      <w:pPr>
        <w:pStyle w:val="a3"/>
        <w:spacing w:before="0" w:beforeAutospacing="0" w:after="0" w:afterAutospacing="0" w:line="315" w:lineRule="atLeast"/>
        <w:jc w:val="center"/>
        <w:rPr>
          <w:rStyle w:val="a4"/>
          <w:rFonts w:ascii="Verdana" w:hAnsi="Verdana"/>
          <w:color w:val="660033"/>
          <w:sz w:val="36"/>
          <w:szCs w:val="36"/>
        </w:rPr>
      </w:pPr>
      <w:r>
        <w:rPr>
          <w:rStyle w:val="a4"/>
          <w:rFonts w:ascii="Verdana" w:hAnsi="Verdana"/>
          <w:color w:val="660033"/>
          <w:sz w:val="36"/>
          <w:szCs w:val="36"/>
        </w:rPr>
        <w:t>КОНСУЛЬТАЦИЯ ДЛЯ РОДИТЕЛЕЙ</w:t>
      </w:r>
    </w:p>
    <w:p w:rsidR="006B4A55" w:rsidRPr="00503E99" w:rsidRDefault="006B4A55" w:rsidP="000B3562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b/>
          <w:bCs/>
          <w:i/>
          <w:color w:val="660033"/>
          <w:sz w:val="36"/>
          <w:szCs w:val="36"/>
          <w:u w:val="single"/>
        </w:rPr>
      </w:pPr>
      <w:r w:rsidRPr="000B3562">
        <w:rPr>
          <w:rStyle w:val="a4"/>
          <w:rFonts w:ascii="Verdana" w:hAnsi="Verdana"/>
          <w:color w:val="660033"/>
          <w:sz w:val="36"/>
          <w:szCs w:val="36"/>
        </w:rPr>
        <w:t xml:space="preserve">Музыкальное воспитание детей в </w:t>
      </w:r>
      <w:r w:rsidR="00FF6158" w:rsidRPr="000B3562">
        <w:rPr>
          <w:rStyle w:val="a4"/>
          <w:rFonts w:ascii="Verdana" w:hAnsi="Verdana"/>
          <w:color w:val="660033"/>
          <w:sz w:val="36"/>
          <w:szCs w:val="36"/>
        </w:rPr>
        <w:t xml:space="preserve">       </w:t>
      </w:r>
      <w:r w:rsidRPr="000B3562">
        <w:rPr>
          <w:rStyle w:val="a4"/>
          <w:rFonts w:ascii="Verdana" w:hAnsi="Verdana"/>
          <w:color w:val="660033"/>
          <w:sz w:val="36"/>
          <w:szCs w:val="36"/>
        </w:rPr>
        <w:t>условиях семьи</w:t>
      </w:r>
      <w:r w:rsidRPr="00FF6158">
        <w:rPr>
          <w:rFonts w:ascii="Verdana" w:hAnsi="Verdana"/>
          <w:i/>
          <w:color w:val="660033"/>
          <w:sz w:val="36"/>
          <w:szCs w:val="36"/>
          <w:u w:val="single"/>
        </w:rPr>
        <w:br/>
      </w:r>
      <w:r w:rsidRPr="00695A93">
        <w:rPr>
          <w:rFonts w:ascii="Verdana" w:hAnsi="Verdana"/>
          <w:b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</w:t>
      </w:r>
      <w:r w:rsidR="00D1765D">
        <w:rPr>
          <w:rFonts w:ascii="Verdana" w:hAnsi="Verdana"/>
          <w:b/>
          <w:color w:val="000080"/>
        </w:rPr>
        <w:t>кального произведения, вызвать у ребенка чувство -  сопереживание, формирует его внутренний мир</w:t>
      </w:r>
      <w:r w:rsidRPr="00695A93">
        <w:rPr>
          <w:rFonts w:ascii="Verdana" w:hAnsi="Verdana"/>
          <w:b/>
          <w:color w:val="000080"/>
        </w:rPr>
        <w:t>.</w:t>
      </w:r>
      <w:r w:rsidR="00324256">
        <w:rPr>
          <w:rFonts w:ascii="Verdana" w:hAnsi="Verdana"/>
          <w:b/>
          <w:color w:val="000080"/>
        </w:rPr>
        <w:t xml:space="preserve"> М</w:t>
      </w:r>
      <w:r w:rsidRPr="00695A93">
        <w:rPr>
          <w:rFonts w:ascii="Verdana" w:hAnsi="Verdana"/>
          <w:b/>
          <w:color w:val="000080"/>
        </w:rPr>
        <w:t>узыка</w:t>
      </w:r>
      <w:r w:rsidR="0062690E">
        <w:rPr>
          <w:rFonts w:ascii="Verdana" w:hAnsi="Verdana"/>
          <w:b/>
          <w:color w:val="000080"/>
        </w:rPr>
        <w:t>, очень хорошо,</w:t>
      </w:r>
      <w:r w:rsidRPr="00695A93">
        <w:rPr>
          <w:rFonts w:ascii="Verdana" w:hAnsi="Verdana"/>
          <w:b/>
          <w:color w:val="000080"/>
        </w:rPr>
        <w:t xml:space="preserve">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 w:rsidRPr="00695A93">
        <w:rPr>
          <w:rFonts w:ascii="Verdana" w:hAnsi="Verdana"/>
          <w:b/>
          <w:color w:val="000080"/>
        </w:rPr>
        <w:br/>
        <w:t>От того, насколько комфортна окружающая ребенка среда, будет во многом зависеть его собственное по</w:t>
      </w:r>
      <w:r w:rsidR="0062690E">
        <w:rPr>
          <w:rFonts w:ascii="Verdana" w:hAnsi="Verdana"/>
          <w:b/>
          <w:color w:val="000080"/>
        </w:rPr>
        <w:t>ведение по отношению к сверстникам, и окружающим его, взрослым</w:t>
      </w:r>
      <w:r w:rsidRPr="00695A93">
        <w:rPr>
          <w:rFonts w:ascii="Verdana" w:hAnsi="Verdana"/>
          <w:b/>
          <w:color w:val="000080"/>
        </w:rPr>
        <w:t>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B3562" w:rsidRDefault="00FF6158" w:rsidP="000B3562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b/>
          <w:i/>
          <w:color w:val="660033"/>
          <w:u w:val="single"/>
        </w:rPr>
      </w:pPr>
      <w:r w:rsidRPr="000B3562">
        <w:rPr>
          <w:rStyle w:val="a4"/>
          <w:rFonts w:ascii="Verdana" w:hAnsi="Verdana"/>
          <w:color w:val="660033"/>
          <w:sz w:val="36"/>
          <w:szCs w:val="36"/>
        </w:rPr>
        <w:t>Музыкальные занятия в домашних условиях</w:t>
      </w:r>
      <w:r w:rsidRPr="00FF6158">
        <w:rPr>
          <w:rFonts w:ascii="Verdana" w:hAnsi="Verdana"/>
          <w:i/>
          <w:color w:val="660033"/>
          <w:sz w:val="36"/>
          <w:szCs w:val="36"/>
          <w:u w:val="single"/>
        </w:rPr>
        <w:br/>
      </w:r>
      <w:r w:rsidRPr="00394D16">
        <w:rPr>
          <w:rFonts w:ascii="Verdana" w:hAnsi="Verdana"/>
          <w:b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 w:rsidRPr="00394D16">
        <w:rPr>
          <w:rFonts w:ascii="Verdana" w:hAnsi="Verdana"/>
          <w:b/>
          <w:color w:val="000080"/>
        </w:rPr>
        <w:t>что</w:t>
      </w:r>
      <w:proofErr w:type="gramEnd"/>
      <w:r w:rsidRPr="00394D16">
        <w:rPr>
          <w:rFonts w:ascii="Verdana" w:hAnsi="Verdana"/>
          <w:b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 w:rsidRPr="00394D16">
        <w:rPr>
          <w:rFonts w:ascii="Verdana" w:hAnsi="Verdana"/>
          <w:b/>
          <w:color w:val="000080"/>
        </w:rPr>
        <w:br/>
        <w:t>Каждая семья должна позаботиться о наличии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</w:t>
      </w:r>
      <w:r w:rsidRPr="00394D16">
        <w:rPr>
          <w:rStyle w:val="apple-converted-space"/>
          <w:rFonts w:ascii="Verdana" w:hAnsi="Verdana"/>
          <w:b/>
          <w:color w:val="000080"/>
        </w:rPr>
        <w:t> </w:t>
      </w:r>
      <w:r w:rsidRPr="00394D16">
        <w:rPr>
          <w:rFonts w:ascii="Verdana" w:hAnsi="Verdana"/>
          <w:b/>
          <w:color w:val="000080"/>
        </w:rPr>
        <w:br/>
      </w:r>
    </w:p>
    <w:p w:rsidR="000B3562" w:rsidRDefault="000B3562" w:rsidP="000B3562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b/>
          <w:i/>
          <w:color w:val="660033"/>
          <w:u w:val="single"/>
        </w:rPr>
      </w:pPr>
    </w:p>
    <w:p w:rsidR="00D1765D" w:rsidRDefault="00FF6158" w:rsidP="000B3562">
      <w:pPr>
        <w:pStyle w:val="a3"/>
        <w:spacing w:before="0" w:beforeAutospacing="0" w:after="0" w:afterAutospacing="0" w:line="315" w:lineRule="atLeast"/>
        <w:jc w:val="center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i/>
          <w:color w:val="660033"/>
          <w:u w:val="single"/>
        </w:rPr>
        <w:lastRenderedPageBreak/>
        <w:t>Основной совет, который можно дать родителям:</w:t>
      </w:r>
      <w:r w:rsidRPr="00394D16">
        <w:rPr>
          <w:rFonts w:ascii="Verdana" w:hAnsi="Verdana"/>
          <w:b/>
          <w:color w:val="000080"/>
        </w:rPr>
        <w:t xml:space="preserve"> </w:t>
      </w:r>
      <w:r w:rsidR="00543650">
        <w:rPr>
          <w:rFonts w:ascii="Verdana" w:hAnsi="Verdana"/>
          <w:b/>
          <w:color w:val="000080"/>
        </w:rPr>
        <w:t xml:space="preserve"> </w:t>
      </w:r>
      <w:proofErr w:type="gramStart"/>
      <w:r w:rsidRPr="00394D16">
        <w:rPr>
          <w:rFonts w:ascii="Verdana" w:hAnsi="Verdana"/>
          <w:b/>
          <w:color w:val="000080"/>
        </w:rPr>
        <w:t>побольше</w:t>
      </w:r>
      <w:proofErr w:type="gramEnd"/>
      <w:r w:rsidRPr="00394D16">
        <w:rPr>
          <w:rFonts w:ascii="Verdana" w:hAnsi="Verdana"/>
          <w:b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</w:t>
      </w:r>
      <w:r w:rsidR="000B3562">
        <w:rPr>
          <w:rFonts w:ascii="Verdana" w:hAnsi="Verdana"/>
          <w:b/>
          <w:color w:val="000080"/>
        </w:rPr>
        <w:t>музыку слушаете вы и ваши дети.</w:t>
      </w:r>
    </w:p>
    <w:p w:rsidR="00FF6158" w:rsidRPr="00394D16" w:rsidRDefault="00FF6158" w:rsidP="000B3562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color w:val="000080"/>
        </w:rPr>
        <w:t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гипервозбудимым, расторможенным детям со слабым контролем, т. к. она усиливает проявление отрицательных свойств в поведении ребенка.</w:t>
      </w:r>
      <w:r w:rsidRPr="00394D16">
        <w:rPr>
          <w:rFonts w:ascii="Verdana" w:hAnsi="Verdana"/>
          <w:b/>
          <w:color w:val="000080"/>
        </w:rPr>
        <w:br/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</w:t>
      </w:r>
      <w:r w:rsidRPr="00394D16">
        <w:rPr>
          <w:rStyle w:val="apple-converted-space"/>
          <w:rFonts w:ascii="Verdana" w:hAnsi="Verdana"/>
          <w:b/>
          <w:color w:val="000080"/>
        </w:rPr>
        <w:t> </w:t>
      </w:r>
      <w:r w:rsidR="00543650">
        <w:rPr>
          <w:rFonts w:ascii="Verdana" w:hAnsi="Verdana"/>
          <w:b/>
          <w:color w:val="000080"/>
        </w:rPr>
        <w:br/>
        <w:t>Играя дома</w:t>
      </w:r>
      <w:r w:rsidRPr="00394D16">
        <w:rPr>
          <w:rFonts w:ascii="Verdana" w:hAnsi="Verdana"/>
          <w:b/>
          <w:color w:val="000080"/>
        </w:rPr>
        <w:t xml:space="preserve"> с детьми,</w:t>
      </w:r>
      <w:r w:rsidR="00543650">
        <w:rPr>
          <w:rFonts w:ascii="Verdana" w:hAnsi="Verdana"/>
          <w:b/>
          <w:color w:val="000080"/>
        </w:rPr>
        <w:t xml:space="preserve"> мы советуем</w:t>
      </w:r>
      <w:r w:rsidR="00D1765D">
        <w:rPr>
          <w:rFonts w:ascii="Verdana" w:hAnsi="Verdana"/>
          <w:b/>
          <w:color w:val="000080"/>
        </w:rPr>
        <w:t>,</w:t>
      </w:r>
      <w:r w:rsidR="00543650">
        <w:rPr>
          <w:rFonts w:ascii="Verdana" w:hAnsi="Verdana"/>
          <w:b/>
          <w:color w:val="000080"/>
        </w:rPr>
        <w:t xml:space="preserve"> широко использовать</w:t>
      </w:r>
      <w:r w:rsidRPr="00394D16">
        <w:rPr>
          <w:rFonts w:ascii="Verdana" w:hAnsi="Verdana"/>
          <w:b/>
          <w:color w:val="000080"/>
        </w:rPr>
        <w:t xml:space="preserve">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B03F7E" w:rsidRDefault="00FF6158" w:rsidP="000B3562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color w:val="000080"/>
        </w:rPr>
        <w:t>Предлагаемые песенки-игры способствуют развитию внимания, памяти и мышления детей.</w:t>
      </w:r>
      <w:r w:rsidRPr="00394D16">
        <w:rPr>
          <w:rFonts w:ascii="Verdana" w:hAnsi="Verdana"/>
          <w:b/>
          <w:color w:val="000080"/>
        </w:rPr>
        <w:br/>
      </w:r>
    </w:p>
    <w:p w:rsidR="00D66B93" w:rsidRPr="00D66B93" w:rsidRDefault="00FF6158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color w:val="660033"/>
        </w:rPr>
        <w:t>МАЛЕНЬКАЯ МЫШКА</w:t>
      </w:r>
      <w:r w:rsidRPr="00394D16">
        <w:rPr>
          <w:rFonts w:ascii="Verdana" w:hAnsi="Verdana"/>
          <w:b/>
          <w:color w:val="660033"/>
        </w:rPr>
        <w:br/>
      </w:r>
      <w:r w:rsidRPr="00394D16">
        <w:rPr>
          <w:rFonts w:ascii="Verdana" w:hAnsi="Verdana"/>
          <w:b/>
          <w:color w:val="000080"/>
        </w:rPr>
        <w:t>Маленькая м</w:t>
      </w:r>
      <w:r w:rsidR="00D66B93">
        <w:rPr>
          <w:rFonts w:ascii="Verdana" w:hAnsi="Verdana"/>
          <w:b/>
          <w:color w:val="000080"/>
        </w:rPr>
        <w:t>ышка</w:t>
      </w:r>
      <w:r w:rsidR="00D66B93" w:rsidRPr="00D66B93">
        <w:rPr>
          <w:rFonts w:ascii="Verdana" w:hAnsi="Verdana"/>
          <w:b/>
          <w:i/>
          <w:color w:val="000080"/>
        </w:rPr>
        <w:t xml:space="preserve">.                            </w:t>
      </w:r>
      <w:r w:rsidRPr="00D66B93">
        <w:rPr>
          <w:rFonts w:ascii="Verdana" w:hAnsi="Verdana"/>
          <w:i/>
          <w:color w:val="000080"/>
        </w:rPr>
        <w:t xml:space="preserve">Бегут пальцами обеих рук </w:t>
      </w:r>
      <w:proofErr w:type="gramStart"/>
      <w:r w:rsidRPr="00D66B93">
        <w:rPr>
          <w:rFonts w:ascii="Verdana" w:hAnsi="Verdana"/>
          <w:i/>
          <w:color w:val="000080"/>
        </w:rPr>
        <w:t>по</w:t>
      </w:r>
      <w:proofErr w:type="gramEnd"/>
      <w:r w:rsidRPr="00D66B93">
        <w:rPr>
          <w:rFonts w:ascii="Verdana" w:hAnsi="Verdana"/>
          <w:i/>
          <w:color w:val="000080"/>
        </w:rPr>
        <w:t xml:space="preserve"> </w:t>
      </w:r>
      <w:r w:rsidR="00D66B93" w:rsidRPr="00D66B93">
        <w:rPr>
          <w:rFonts w:ascii="Verdana" w:hAnsi="Verdana"/>
          <w:i/>
          <w:color w:val="000080"/>
        </w:rPr>
        <w:t xml:space="preserve">             </w:t>
      </w:r>
    </w:p>
    <w:p w:rsidR="00D66B93" w:rsidRPr="00D66B93" w:rsidRDefault="00D66B93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i/>
          <w:color w:val="000080"/>
        </w:rPr>
      </w:pPr>
      <w:r w:rsidRPr="00D66B93">
        <w:rPr>
          <w:rFonts w:ascii="Verdana" w:hAnsi="Verdana"/>
          <w:i/>
          <w:color w:val="000080"/>
        </w:rPr>
        <w:t xml:space="preserve">                                                             столу и коленям.</w:t>
      </w:r>
    </w:p>
    <w:p w:rsidR="00D66B93" w:rsidRPr="00D66B93" w:rsidRDefault="00FF6158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i/>
          <w:color w:val="000080"/>
        </w:rPr>
      </w:pPr>
      <w:r w:rsidRPr="00394D16">
        <w:rPr>
          <w:rFonts w:ascii="Verdana" w:hAnsi="Verdana"/>
          <w:b/>
          <w:color w:val="000080"/>
        </w:rPr>
        <w:t>По городу бежит,</w:t>
      </w:r>
      <w:r w:rsidRPr="00394D16">
        <w:rPr>
          <w:rStyle w:val="apple-converted-space"/>
          <w:rFonts w:ascii="Verdana" w:hAnsi="Verdana"/>
          <w:b/>
          <w:color w:val="000080"/>
        </w:rPr>
        <w:t> </w:t>
      </w:r>
      <w:r w:rsidRPr="00394D16">
        <w:rPr>
          <w:rFonts w:ascii="Verdana" w:hAnsi="Verdana"/>
          <w:b/>
          <w:color w:val="000080"/>
        </w:rPr>
        <w:br/>
        <w:t>Глядит ко всем в окошки,               </w:t>
      </w:r>
      <w:r w:rsidRPr="00D66B93">
        <w:rPr>
          <w:rFonts w:ascii="Verdana" w:hAnsi="Verdana"/>
          <w:i/>
          <w:color w:val="000080"/>
        </w:rPr>
        <w:t xml:space="preserve">Сложив пальцы рук круглым </w:t>
      </w:r>
    </w:p>
    <w:p w:rsidR="00D66B93" w:rsidRDefault="00D66B93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D66B93">
        <w:rPr>
          <w:rFonts w:ascii="Verdana" w:hAnsi="Verdana"/>
          <w:i/>
          <w:color w:val="000080"/>
        </w:rPr>
        <w:t xml:space="preserve">                                                          окошечком, заглядывают в него</w:t>
      </w:r>
      <w:r w:rsidRPr="00D66B93">
        <w:rPr>
          <w:rFonts w:ascii="Verdana" w:hAnsi="Verdana"/>
          <w:b/>
          <w:i/>
          <w:color w:val="000080"/>
        </w:rPr>
        <w:t>.</w:t>
      </w:r>
      <w:r w:rsidR="00FF6158" w:rsidRPr="00394D16">
        <w:rPr>
          <w:rFonts w:ascii="Verdana" w:hAnsi="Verdana"/>
          <w:b/>
          <w:color w:val="000080"/>
        </w:rPr>
        <w:br/>
        <w:t>И пальчиком грозит</w:t>
      </w:r>
      <w:r w:rsidR="00FF6158" w:rsidRPr="00D66B93">
        <w:rPr>
          <w:rFonts w:ascii="Verdana" w:hAnsi="Verdana"/>
          <w:i/>
          <w:color w:val="000080"/>
        </w:rPr>
        <w:t>:                        Грозят пальчиком.</w:t>
      </w:r>
      <w:r w:rsidR="00FF6158" w:rsidRPr="00D66B93">
        <w:rPr>
          <w:rStyle w:val="apple-converted-space"/>
          <w:rFonts w:ascii="Verdana" w:hAnsi="Verdana"/>
          <w:i/>
          <w:color w:val="000080"/>
        </w:rPr>
        <w:t> </w:t>
      </w:r>
      <w:r w:rsidR="00FF6158" w:rsidRPr="00D66B93">
        <w:rPr>
          <w:rFonts w:ascii="Verdana" w:hAnsi="Verdana"/>
          <w:i/>
          <w:color w:val="000080"/>
        </w:rPr>
        <w:br/>
      </w:r>
      <w:r w:rsidR="00FF6158" w:rsidRPr="00394D16">
        <w:rPr>
          <w:rFonts w:ascii="Verdana" w:hAnsi="Verdana"/>
          <w:b/>
          <w:color w:val="000080"/>
        </w:rPr>
        <w:t>«А кто не лег в кроватку?               </w:t>
      </w:r>
      <w:r w:rsidR="00FF6158" w:rsidRPr="00D66B93">
        <w:rPr>
          <w:rFonts w:ascii="Verdana" w:hAnsi="Verdana"/>
          <w:i/>
          <w:color w:val="000080"/>
        </w:rPr>
        <w:t xml:space="preserve">Руки прижаты ладонями друг </w:t>
      </w:r>
      <w:proofErr w:type="gramStart"/>
      <w:r w:rsidR="00FF6158" w:rsidRPr="00D66B93">
        <w:rPr>
          <w:rFonts w:ascii="Verdana" w:hAnsi="Verdana"/>
          <w:i/>
          <w:color w:val="000080"/>
        </w:rPr>
        <w:t>к</w:t>
      </w:r>
      <w:proofErr w:type="gramEnd"/>
      <w:r w:rsidR="00FF6158" w:rsidRPr="00394D16">
        <w:rPr>
          <w:rFonts w:ascii="Verdana" w:hAnsi="Verdana"/>
          <w:b/>
          <w:color w:val="000080"/>
        </w:rPr>
        <w:t xml:space="preserve"> </w:t>
      </w:r>
      <w:r>
        <w:rPr>
          <w:rFonts w:ascii="Verdana" w:hAnsi="Verdana"/>
          <w:b/>
          <w:color w:val="000080"/>
        </w:rPr>
        <w:t xml:space="preserve">  </w:t>
      </w:r>
    </w:p>
    <w:p w:rsidR="00D66B93" w:rsidRPr="00D66B93" w:rsidRDefault="00D66B93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i/>
          <w:color w:val="000080"/>
        </w:rPr>
      </w:pPr>
      <w:r>
        <w:rPr>
          <w:rFonts w:ascii="Verdana" w:hAnsi="Verdana"/>
          <w:b/>
          <w:color w:val="000080"/>
        </w:rPr>
        <w:t xml:space="preserve">                                                          </w:t>
      </w:r>
      <w:r w:rsidRPr="00D66B93">
        <w:rPr>
          <w:rFonts w:ascii="Verdana" w:hAnsi="Verdana"/>
          <w:i/>
          <w:color w:val="000080"/>
        </w:rPr>
        <w:t xml:space="preserve">другу. Лежат на тыльной стороне          </w:t>
      </w:r>
    </w:p>
    <w:p w:rsidR="00B03F7E" w:rsidRDefault="00D66B93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D66B93">
        <w:rPr>
          <w:rFonts w:ascii="Verdana" w:hAnsi="Verdana"/>
          <w:i/>
          <w:color w:val="000080"/>
        </w:rPr>
        <w:t xml:space="preserve">                                                       </w:t>
      </w:r>
      <w:r w:rsidR="00FF6158" w:rsidRPr="00D66B93">
        <w:rPr>
          <w:rFonts w:ascii="Verdana" w:hAnsi="Verdana"/>
          <w:i/>
          <w:color w:val="000080"/>
        </w:rPr>
        <w:t xml:space="preserve"> одной из рук на столе (коленя</w:t>
      </w:r>
      <w:r w:rsidR="00FF6158" w:rsidRPr="000B3562">
        <w:rPr>
          <w:rFonts w:ascii="Verdana" w:hAnsi="Verdana"/>
          <w:color w:val="000080"/>
        </w:rPr>
        <w:t>х</w:t>
      </w:r>
      <w:r w:rsidR="00FF6158" w:rsidRPr="000B3562">
        <w:rPr>
          <w:rFonts w:ascii="Verdana" w:hAnsi="Verdana"/>
          <w:b/>
          <w:color w:val="000080"/>
        </w:rPr>
        <w:t>)</w:t>
      </w:r>
      <w:r w:rsidR="00FF6158" w:rsidRPr="00394D16">
        <w:rPr>
          <w:rFonts w:ascii="Verdana" w:hAnsi="Verdana"/>
          <w:b/>
          <w:color w:val="000080"/>
        </w:rPr>
        <w:br/>
        <w:t>А кто не хочет спать</w:t>
      </w:r>
      <w:r w:rsidR="00FF6158" w:rsidRPr="00D66B93">
        <w:rPr>
          <w:rFonts w:ascii="Verdana" w:hAnsi="Verdana"/>
          <w:b/>
          <w:color w:val="000080"/>
        </w:rPr>
        <w:t>? </w:t>
      </w:r>
      <w:r w:rsidR="00FF6158" w:rsidRPr="00D66B93">
        <w:rPr>
          <w:rFonts w:ascii="Verdana" w:hAnsi="Verdana"/>
          <w:i/>
          <w:color w:val="000080"/>
        </w:rPr>
        <w:t xml:space="preserve">                      Переворачивают руки </w:t>
      </w:r>
      <w:proofErr w:type="gramStart"/>
      <w:r w:rsidR="00FF6158" w:rsidRPr="00D66B93">
        <w:rPr>
          <w:rFonts w:ascii="Verdana" w:hAnsi="Verdana"/>
          <w:i/>
          <w:color w:val="000080"/>
        </w:rPr>
        <w:t>на</w:t>
      </w:r>
      <w:proofErr w:type="gramEnd"/>
      <w:r w:rsidR="00FF6158" w:rsidRPr="00D66B93">
        <w:rPr>
          <w:rFonts w:ascii="Verdana" w:hAnsi="Verdana"/>
          <w:i/>
          <w:color w:val="000080"/>
        </w:rPr>
        <w:t xml:space="preserve"> другой</w:t>
      </w:r>
      <w:r w:rsidR="00FF6158" w:rsidRPr="00394D16">
        <w:rPr>
          <w:rFonts w:ascii="Verdana" w:hAnsi="Verdana"/>
          <w:b/>
          <w:color w:val="000080"/>
        </w:rPr>
        <w:t xml:space="preserve"> </w:t>
      </w:r>
    </w:p>
    <w:p w:rsidR="00FF6158" w:rsidRPr="00394D16" w:rsidRDefault="00B03F7E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B03F7E">
        <w:rPr>
          <w:rFonts w:ascii="Verdana" w:hAnsi="Verdana"/>
          <w:i/>
          <w:color w:val="000080"/>
        </w:rPr>
        <w:t xml:space="preserve">                                                              «бок».</w:t>
      </w:r>
      <w:r w:rsidR="00FF6158" w:rsidRPr="00B03F7E">
        <w:rPr>
          <w:rFonts w:ascii="Verdana" w:hAnsi="Verdana"/>
          <w:i/>
          <w:color w:val="000080"/>
        </w:rPr>
        <w:br/>
      </w:r>
      <w:r w:rsidR="00FF6158" w:rsidRPr="00394D16">
        <w:rPr>
          <w:rFonts w:ascii="Verdana" w:hAnsi="Verdana"/>
          <w:b/>
          <w:color w:val="000080"/>
        </w:rPr>
        <w:t>Такого непослушного</w:t>
      </w:r>
      <w:proofErr w:type="gramStart"/>
      <w:r w:rsidR="00FF6158" w:rsidRPr="00394D16">
        <w:rPr>
          <w:rFonts w:ascii="Verdana" w:hAnsi="Verdana"/>
          <w:b/>
          <w:color w:val="000080"/>
        </w:rPr>
        <w:t xml:space="preserve">                      </w:t>
      </w:r>
      <w:r w:rsidR="00FF6158" w:rsidRPr="00B03F7E">
        <w:rPr>
          <w:rFonts w:ascii="Verdana" w:hAnsi="Verdana"/>
          <w:i/>
          <w:color w:val="000080"/>
        </w:rPr>
        <w:t>Щ</w:t>
      </w:r>
      <w:proofErr w:type="gramEnd"/>
      <w:r w:rsidR="00FF6158" w:rsidRPr="00B03F7E">
        <w:rPr>
          <w:rFonts w:ascii="Verdana" w:hAnsi="Verdana"/>
          <w:i/>
          <w:color w:val="000080"/>
        </w:rPr>
        <w:t>екочут пальцами то одну, то</w:t>
      </w:r>
      <w:r w:rsidR="00FF6158" w:rsidRPr="00394D16">
        <w:rPr>
          <w:rFonts w:ascii="Verdana" w:hAnsi="Verdana"/>
          <w:b/>
          <w:color w:val="000080"/>
        </w:rPr>
        <w:t xml:space="preserve"> </w:t>
      </w:r>
      <w:r w:rsidR="00FF6158" w:rsidRPr="00394D16">
        <w:rPr>
          <w:rFonts w:ascii="Verdana" w:hAnsi="Verdana"/>
          <w:b/>
          <w:color w:val="000080"/>
        </w:rPr>
        <w:br/>
        <w:t>я буду щекотать!»</w:t>
      </w:r>
      <w:r>
        <w:rPr>
          <w:rFonts w:ascii="Verdana" w:hAnsi="Verdana"/>
          <w:b/>
          <w:color w:val="000080"/>
        </w:rPr>
        <w:t xml:space="preserve">                              </w:t>
      </w:r>
      <w:r w:rsidRPr="00B03F7E">
        <w:rPr>
          <w:rFonts w:ascii="Verdana" w:hAnsi="Verdana"/>
          <w:i/>
          <w:color w:val="000080"/>
        </w:rPr>
        <w:t>другую ладошку.</w:t>
      </w:r>
      <w:r w:rsidRPr="00394D16">
        <w:rPr>
          <w:rStyle w:val="apple-converted-space"/>
          <w:rFonts w:ascii="Verdana" w:hAnsi="Verdana"/>
          <w:b/>
          <w:color w:val="000080"/>
        </w:rPr>
        <w:t> </w:t>
      </w:r>
      <w:r>
        <w:rPr>
          <w:rFonts w:ascii="Verdana" w:hAnsi="Verdana"/>
          <w:b/>
          <w:color w:val="000080"/>
        </w:rPr>
        <w:t xml:space="preserve">  </w:t>
      </w:r>
    </w:p>
    <w:p w:rsidR="00394D16" w:rsidRDefault="00394D16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0B3562" w:rsidRDefault="000B3562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660033"/>
        </w:rPr>
      </w:pPr>
    </w:p>
    <w:p w:rsidR="00FF6158" w:rsidRPr="00B03F7E" w:rsidRDefault="00FF6158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i/>
          <w:color w:val="000080"/>
        </w:rPr>
      </w:pPr>
      <w:r w:rsidRPr="00394D16">
        <w:rPr>
          <w:rFonts w:ascii="Verdana" w:hAnsi="Verdana"/>
          <w:b/>
          <w:color w:val="660033"/>
        </w:rPr>
        <w:lastRenderedPageBreak/>
        <w:t>РИСОВАНИЕ</w:t>
      </w:r>
      <w:r w:rsidR="000B3562">
        <w:rPr>
          <w:rFonts w:ascii="Verdana" w:hAnsi="Verdana"/>
          <w:b/>
          <w:color w:val="660033"/>
        </w:rPr>
        <w:t xml:space="preserve"> МУЗЫКИ</w:t>
      </w:r>
      <w:r w:rsidRPr="00394D16">
        <w:rPr>
          <w:rFonts w:ascii="Verdana" w:hAnsi="Verdana"/>
          <w:b/>
          <w:color w:val="660033"/>
        </w:rPr>
        <w:br/>
      </w:r>
      <w:r w:rsidRPr="00B03F7E">
        <w:rPr>
          <w:rFonts w:ascii="Verdana" w:hAnsi="Verdana"/>
          <w:i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FF6158" w:rsidRPr="00394D16" w:rsidRDefault="00FF6158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color w:val="000080"/>
        </w:rPr>
        <w:t>Мы кружок нарисовали,</w:t>
      </w:r>
      <w:r w:rsidRPr="00394D16">
        <w:rPr>
          <w:rFonts w:ascii="Verdana" w:hAnsi="Verdana"/>
          <w:b/>
          <w:color w:val="000080"/>
        </w:rPr>
        <w:br/>
        <w:t>Наши пальчики устали,</w:t>
      </w:r>
      <w:r w:rsidRPr="00394D16">
        <w:rPr>
          <w:rFonts w:ascii="Verdana" w:hAnsi="Verdana"/>
          <w:b/>
          <w:color w:val="000080"/>
        </w:rPr>
        <w:br/>
        <w:t>Мы руками потрясем,</w:t>
      </w:r>
      <w:r w:rsidRPr="00394D16">
        <w:rPr>
          <w:rFonts w:ascii="Verdana" w:hAnsi="Verdana"/>
          <w:b/>
          <w:color w:val="000080"/>
        </w:rPr>
        <w:br/>
        <w:t>Рисовать опять начнем.</w:t>
      </w:r>
      <w:r w:rsidRPr="00394D16">
        <w:rPr>
          <w:rFonts w:ascii="Verdana" w:hAnsi="Verdana"/>
          <w:b/>
          <w:color w:val="000080"/>
        </w:rPr>
        <w:br/>
        <w:t>Мы черту нарисовали…..</w:t>
      </w:r>
      <w:r w:rsidRPr="00394D16">
        <w:rPr>
          <w:rFonts w:ascii="Verdana" w:hAnsi="Verdana"/>
          <w:b/>
          <w:color w:val="000080"/>
        </w:rPr>
        <w:br/>
        <w:t>Мы волну нарисовали….</w:t>
      </w:r>
      <w:r w:rsidRPr="00394D16">
        <w:rPr>
          <w:rFonts w:ascii="Verdana" w:hAnsi="Verdana"/>
          <w:b/>
          <w:color w:val="000080"/>
        </w:rPr>
        <w:br/>
        <w:t>Точки мы нарисовали…..</w:t>
      </w:r>
    </w:p>
    <w:p w:rsidR="00FF6158" w:rsidRPr="00394D16" w:rsidRDefault="00FF6158" w:rsidP="00FF6158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000080"/>
        </w:rPr>
      </w:pPr>
      <w:r w:rsidRPr="00394D16">
        <w:rPr>
          <w:rFonts w:ascii="Verdana" w:hAnsi="Verdana"/>
          <w:b/>
          <w:color w:val="000080"/>
        </w:rPr>
        <w:t>Такие игры могут быть использованы для совместного отдыха детей и взрослых.</w:t>
      </w:r>
    </w:p>
    <w:p w:rsidR="006B4A55" w:rsidRPr="00FF6158" w:rsidRDefault="006B4A55">
      <w:pPr>
        <w:rPr>
          <w:color w:val="000080"/>
        </w:rPr>
      </w:pPr>
    </w:p>
    <w:p w:rsidR="00B03F7E" w:rsidRDefault="00B03F7E" w:rsidP="009C356E">
      <w:pPr>
        <w:rPr>
          <w:rStyle w:val="apple-converted-space"/>
          <w:sz w:val="28"/>
          <w:szCs w:val="28"/>
        </w:rPr>
      </w:pPr>
    </w:p>
    <w:p w:rsidR="009C356E" w:rsidRDefault="009C356E" w:rsidP="009C356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Используемая литература:</w:t>
      </w:r>
    </w:p>
    <w:p w:rsidR="009C356E" w:rsidRDefault="009C356E" w:rsidP="009C356E">
      <w:pPr>
        <w:rPr>
          <w:rStyle w:val="apple-converted-space"/>
          <w:sz w:val="28"/>
          <w:szCs w:val="28"/>
        </w:rPr>
      </w:pPr>
    </w:p>
    <w:p w:rsidR="006B4A55" w:rsidRPr="009C356E" w:rsidRDefault="009C356E" w:rsidP="009C356E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</w:t>
      </w:r>
      <w:r w:rsidRPr="009C356E">
        <w:rPr>
          <w:rStyle w:val="apple-converted-space"/>
          <w:sz w:val="28"/>
          <w:szCs w:val="28"/>
        </w:rPr>
        <w:t xml:space="preserve"> «Музыкальное воспитание детей с проблемами в развитии и коррекционная ритмика» Под ред. Е. А. Медведевой М.: «Академия», 2002</w:t>
      </w:r>
    </w:p>
    <w:p w:rsidR="006B4A55" w:rsidRPr="00FF6158" w:rsidRDefault="006B4A55">
      <w:pPr>
        <w:rPr>
          <w:color w:val="000080"/>
        </w:rPr>
      </w:pPr>
    </w:p>
    <w:p w:rsidR="006B4A55" w:rsidRPr="00FF6158" w:rsidRDefault="006B4A55">
      <w:pPr>
        <w:rPr>
          <w:color w:val="000080"/>
        </w:rPr>
      </w:pPr>
    </w:p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p w:rsidR="006B4A55" w:rsidRDefault="006B4A55"/>
    <w:sectPr w:rsidR="006B4A55" w:rsidSect="00FF61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4A55"/>
    <w:rsid w:val="000B3562"/>
    <w:rsid w:val="00324256"/>
    <w:rsid w:val="00394D16"/>
    <w:rsid w:val="00503E99"/>
    <w:rsid w:val="00543650"/>
    <w:rsid w:val="0058175E"/>
    <w:rsid w:val="0062690E"/>
    <w:rsid w:val="00695A93"/>
    <w:rsid w:val="006B4A55"/>
    <w:rsid w:val="009C356E"/>
    <w:rsid w:val="00B03F7E"/>
    <w:rsid w:val="00D1765D"/>
    <w:rsid w:val="00D66B93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4A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4A55"/>
    <w:rPr>
      <w:b/>
      <w:bCs/>
    </w:rPr>
  </w:style>
  <w:style w:type="character" w:customStyle="1" w:styleId="apple-converted-space">
    <w:name w:val="apple-converted-space"/>
    <w:basedOn w:val="a0"/>
    <w:rsid w:val="00FF6158"/>
  </w:style>
  <w:style w:type="character" w:customStyle="1" w:styleId="apple-style-span">
    <w:name w:val="apple-style-span"/>
    <w:basedOn w:val="a0"/>
    <w:rsid w:val="009C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Музыкальное воспитание детей в        условиях семьи</vt:lpstr>
    </vt:vector>
  </TitlesOfParts>
  <Company>2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Музыкальное воспитание детей в        условиях семьи</dc:title>
  <dc:creator>1</dc:creator>
  <cp:lastModifiedBy>Любимая</cp:lastModifiedBy>
  <cp:revision>2</cp:revision>
  <dcterms:created xsi:type="dcterms:W3CDTF">2018-11-20T12:15:00Z</dcterms:created>
  <dcterms:modified xsi:type="dcterms:W3CDTF">2018-11-20T12:15:00Z</dcterms:modified>
</cp:coreProperties>
</file>